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34FA" w:rsidRPr="002B4E80" w:rsidRDefault="00CC34FA" w:rsidP="002B4E80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</w:pPr>
      <w:r w:rsidRPr="002B4E80"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  <w:t xml:space="preserve">В </w:t>
      </w:r>
      <w:r w:rsidRPr="002B4E80"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  <w:t>Амурский филиал ПАО «Ростелеком»</w:t>
      </w:r>
      <w:r w:rsidRPr="002B4E80"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  <w:t xml:space="preserve"> требуется</w:t>
      </w:r>
    </w:p>
    <w:p w:rsidR="002B4E80" w:rsidRPr="002B4E80" w:rsidRDefault="002B4E80" w:rsidP="002B4E80">
      <w:pPr>
        <w:spacing w:after="0" w:line="276" w:lineRule="auto"/>
        <w:ind w:firstLine="709"/>
        <w:jc w:val="center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CC34FA" w:rsidRPr="002B4E80" w:rsidRDefault="00CC34FA" w:rsidP="002B4E80">
      <w:pPr>
        <w:pStyle w:val="a3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</w:pPr>
      <w:r w:rsidRPr="002B4E80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Руководитель направления Отдела строительства технической инфраструктуры</w:t>
      </w:r>
    </w:p>
    <w:p w:rsidR="002B4E80" w:rsidRDefault="002B4E80" w:rsidP="002B4E80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A3C16" w:rsidRPr="002B4E80" w:rsidRDefault="00CC34FA" w:rsidP="002B4E80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B4E80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ПАО «Ростелеком»</w:t>
      </w:r>
      <w:r w:rsidRPr="002B4E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B4E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2B4E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крупнейший в России интегрированный провайдер цифровых услуг и решений, который присутствует во всех сегментах рынка и охватывает миллионы домохозяйств, государственных и частных организаций</w:t>
      </w:r>
    </w:p>
    <w:p w:rsidR="002B4E80" w:rsidRDefault="002B4E80" w:rsidP="002B4E8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34FA" w:rsidRPr="002B4E80" w:rsidRDefault="00CC34FA" w:rsidP="002B4E80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B4E80">
        <w:rPr>
          <w:rFonts w:ascii="Times New Roman" w:hAnsi="Times New Roman" w:cs="Times New Roman"/>
          <w:b/>
          <w:bCs/>
          <w:sz w:val="28"/>
          <w:szCs w:val="28"/>
        </w:rPr>
        <w:t>Обязанности:</w:t>
      </w:r>
    </w:p>
    <w:p w:rsidR="00CC34FA" w:rsidRPr="002B4E80" w:rsidRDefault="00CC34FA" w:rsidP="002B4E8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E80">
        <w:rPr>
          <w:rFonts w:ascii="Times New Roman" w:hAnsi="Times New Roman" w:cs="Times New Roman"/>
          <w:sz w:val="28"/>
          <w:szCs w:val="28"/>
        </w:rPr>
        <w:tab/>
        <w:t>Взаимодействие с подрядными организациями по вопросам строительства сетей (направление В2С)</w:t>
      </w:r>
    </w:p>
    <w:p w:rsidR="00CC34FA" w:rsidRPr="002B4E80" w:rsidRDefault="00CC34FA" w:rsidP="002B4E8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E80">
        <w:rPr>
          <w:rFonts w:ascii="Times New Roman" w:hAnsi="Times New Roman" w:cs="Times New Roman"/>
          <w:sz w:val="28"/>
          <w:szCs w:val="28"/>
        </w:rPr>
        <w:t>•</w:t>
      </w:r>
      <w:r w:rsidRPr="002B4E80">
        <w:rPr>
          <w:rFonts w:ascii="Times New Roman" w:hAnsi="Times New Roman" w:cs="Times New Roman"/>
          <w:sz w:val="28"/>
          <w:szCs w:val="28"/>
        </w:rPr>
        <w:tab/>
        <w:t xml:space="preserve">Подготовка расчетно-сметной документации по строительству сетей связи </w:t>
      </w:r>
    </w:p>
    <w:p w:rsidR="00CC34FA" w:rsidRPr="002B4E80" w:rsidRDefault="00CC34FA" w:rsidP="002B4E8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E80">
        <w:rPr>
          <w:rFonts w:ascii="Times New Roman" w:hAnsi="Times New Roman" w:cs="Times New Roman"/>
          <w:sz w:val="28"/>
          <w:szCs w:val="28"/>
        </w:rPr>
        <w:t>•</w:t>
      </w:r>
      <w:r w:rsidRPr="002B4E80">
        <w:rPr>
          <w:rFonts w:ascii="Times New Roman" w:hAnsi="Times New Roman" w:cs="Times New Roman"/>
          <w:sz w:val="28"/>
          <w:szCs w:val="28"/>
        </w:rPr>
        <w:tab/>
        <w:t>Работа в информационных системах</w:t>
      </w:r>
    </w:p>
    <w:p w:rsidR="00CC34FA" w:rsidRPr="002B4E80" w:rsidRDefault="00CC34FA" w:rsidP="002B4E8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E80">
        <w:rPr>
          <w:rFonts w:ascii="Times New Roman" w:hAnsi="Times New Roman" w:cs="Times New Roman"/>
          <w:sz w:val="28"/>
          <w:szCs w:val="28"/>
        </w:rPr>
        <w:t>•</w:t>
      </w:r>
      <w:r w:rsidRPr="002B4E80">
        <w:rPr>
          <w:rFonts w:ascii="Times New Roman" w:hAnsi="Times New Roman" w:cs="Times New Roman"/>
          <w:sz w:val="28"/>
          <w:szCs w:val="28"/>
        </w:rPr>
        <w:tab/>
        <w:t>Контроль строительных работ на всех этапах</w:t>
      </w:r>
    </w:p>
    <w:p w:rsidR="002B4E80" w:rsidRDefault="002B4E80" w:rsidP="002B4E8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34FA" w:rsidRPr="002B4E80" w:rsidRDefault="00CC34FA" w:rsidP="002B4E80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B4E80">
        <w:rPr>
          <w:rFonts w:ascii="Times New Roman" w:hAnsi="Times New Roman" w:cs="Times New Roman"/>
          <w:b/>
          <w:bCs/>
          <w:sz w:val="28"/>
          <w:szCs w:val="28"/>
        </w:rPr>
        <w:t>Требования:</w:t>
      </w:r>
    </w:p>
    <w:p w:rsidR="00CC34FA" w:rsidRPr="002B4E80" w:rsidRDefault="00CC34FA" w:rsidP="002B4E8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E80">
        <w:rPr>
          <w:rFonts w:ascii="Times New Roman" w:hAnsi="Times New Roman" w:cs="Times New Roman"/>
          <w:sz w:val="28"/>
          <w:szCs w:val="28"/>
        </w:rPr>
        <w:t>Высшее строительное образование</w:t>
      </w:r>
    </w:p>
    <w:p w:rsidR="002B4E80" w:rsidRDefault="002B4E80" w:rsidP="002B4E8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34FA" w:rsidRPr="002B4E80" w:rsidRDefault="00CC34FA" w:rsidP="002B4E80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B4E80">
        <w:rPr>
          <w:rFonts w:ascii="Times New Roman" w:hAnsi="Times New Roman" w:cs="Times New Roman"/>
          <w:b/>
          <w:bCs/>
          <w:sz w:val="28"/>
          <w:szCs w:val="28"/>
        </w:rPr>
        <w:t>Условия:</w:t>
      </w:r>
    </w:p>
    <w:p w:rsidR="00CC34FA" w:rsidRPr="002B4E80" w:rsidRDefault="00CC34FA" w:rsidP="002B4E8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E80">
        <w:rPr>
          <w:rFonts w:ascii="Times New Roman" w:hAnsi="Times New Roman" w:cs="Times New Roman"/>
          <w:sz w:val="28"/>
          <w:szCs w:val="28"/>
        </w:rPr>
        <w:t xml:space="preserve">5/2, 8-часовой рабочий день, возможны командировки. </w:t>
      </w:r>
    </w:p>
    <w:p w:rsidR="00CC34FA" w:rsidRPr="002B4E80" w:rsidRDefault="00CC34FA" w:rsidP="002B4E8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E80">
        <w:rPr>
          <w:rFonts w:ascii="Times New Roman" w:hAnsi="Times New Roman" w:cs="Times New Roman"/>
          <w:sz w:val="28"/>
          <w:szCs w:val="28"/>
        </w:rPr>
        <w:t>Заработная плата от 80000 рублей в месяц на руки.</w:t>
      </w:r>
    </w:p>
    <w:p w:rsidR="00CC34FA" w:rsidRPr="002B4E80" w:rsidRDefault="00CC34FA" w:rsidP="002B4E8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E80">
        <w:rPr>
          <w:rFonts w:ascii="Times New Roman" w:hAnsi="Times New Roman" w:cs="Times New Roman"/>
          <w:sz w:val="28"/>
          <w:szCs w:val="28"/>
        </w:rPr>
        <w:t xml:space="preserve">Адрес предприятия </w:t>
      </w:r>
      <w:r w:rsidRPr="002B4E80">
        <w:rPr>
          <w:rFonts w:ascii="Times New Roman" w:hAnsi="Times New Roman" w:cs="Times New Roman"/>
          <w:sz w:val="28"/>
          <w:szCs w:val="28"/>
          <w:u w:val="single"/>
        </w:rPr>
        <w:t>675000, Амурская область, ул. Пионерская, 40</w:t>
      </w:r>
    </w:p>
    <w:p w:rsidR="002B4E80" w:rsidRDefault="002B4E80" w:rsidP="002B4E80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CC34FA" w:rsidRPr="002B4E80" w:rsidRDefault="00CC34FA" w:rsidP="002B4E80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B4E80">
        <w:rPr>
          <w:rFonts w:ascii="Times New Roman" w:hAnsi="Times New Roman" w:cs="Times New Roman"/>
          <w:b/>
          <w:bCs/>
          <w:sz w:val="28"/>
          <w:szCs w:val="28"/>
        </w:rPr>
        <w:t>По всем вопросам обращаться:</w:t>
      </w:r>
    </w:p>
    <w:p w:rsidR="00CC34FA" w:rsidRPr="002B4E80" w:rsidRDefault="00CC34FA" w:rsidP="002B4E8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2B4E80">
        <w:rPr>
          <w:rFonts w:ascii="Times New Roman" w:hAnsi="Times New Roman" w:cs="Times New Roman"/>
          <w:sz w:val="28"/>
          <w:szCs w:val="28"/>
          <w:u w:val="single"/>
        </w:rPr>
        <w:t>Заверюхина</w:t>
      </w:r>
      <w:proofErr w:type="spellEnd"/>
      <w:r w:rsidRPr="002B4E80">
        <w:rPr>
          <w:rFonts w:ascii="Times New Roman" w:hAnsi="Times New Roman" w:cs="Times New Roman"/>
          <w:sz w:val="28"/>
          <w:szCs w:val="28"/>
          <w:u w:val="single"/>
        </w:rPr>
        <w:t xml:space="preserve"> Анна Михайловна, </w:t>
      </w:r>
      <w:r w:rsidRPr="002B4E80">
        <w:rPr>
          <w:rFonts w:ascii="Times New Roman" w:hAnsi="Times New Roman" w:cs="Times New Roman"/>
          <w:sz w:val="28"/>
          <w:szCs w:val="28"/>
          <w:u w:val="single"/>
          <w:lang w:val="en-US"/>
        </w:rPr>
        <w:t>HR</w:t>
      </w:r>
      <w:r w:rsidRPr="002B4E80">
        <w:rPr>
          <w:rFonts w:ascii="Times New Roman" w:hAnsi="Times New Roman" w:cs="Times New Roman"/>
          <w:sz w:val="28"/>
          <w:szCs w:val="28"/>
          <w:u w:val="single"/>
        </w:rPr>
        <w:t xml:space="preserve"> – бизнес-партнер </w:t>
      </w:r>
    </w:p>
    <w:p w:rsidR="00CC34FA" w:rsidRPr="002B4E80" w:rsidRDefault="00CC34FA" w:rsidP="002B4E8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B4E80">
        <w:rPr>
          <w:rFonts w:ascii="Times New Roman" w:hAnsi="Times New Roman" w:cs="Times New Roman"/>
          <w:sz w:val="28"/>
          <w:szCs w:val="28"/>
          <w:u w:val="single"/>
        </w:rPr>
        <w:t>89246798482</w:t>
      </w:r>
      <w:bookmarkStart w:id="0" w:name="_GoBack"/>
      <w:bookmarkEnd w:id="0"/>
    </w:p>
    <w:p w:rsidR="00CC34FA" w:rsidRDefault="00CC34FA" w:rsidP="002B4E8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hyperlink r:id="rId5" w:history="1">
        <w:r w:rsidRPr="002B4E8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trifonovaam</w:t>
        </w:r>
        <w:r w:rsidRPr="002B4E80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2B4E8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dv</w:t>
        </w:r>
        <w:r w:rsidRPr="002B4E80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2B4E8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rt</w:t>
        </w:r>
        <w:r w:rsidRPr="002B4E80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2B4E8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2B4E80" w:rsidRDefault="002B4E80" w:rsidP="002B4E8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B4E80" w:rsidRDefault="002B4E80" w:rsidP="002B4E8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B4E80" w:rsidRDefault="002B4E80" w:rsidP="002B4E8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#</w:t>
      </w:r>
      <w:proofErr w:type="spellStart"/>
      <w:r>
        <w:rPr>
          <w:rFonts w:ascii="Times New Roman" w:hAnsi="Times New Roman" w:cs="Times New Roman"/>
          <w:sz w:val="28"/>
          <w:szCs w:val="28"/>
        </w:rPr>
        <w:t>ЦентрКарьерыДальГАУ</w:t>
      </w:r>
      <w:proofErr w:type="spellEnd"/>
    </w:p>
    <w:p w:rsidR="002B4E80" w:rsidRPr="002B4E80" w:rsidRDefault="002B4E80" w:rsidP="002B4E8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#</w:t>
      </w:r>
      <w:r>
        <w:rPr>
          <w:rFonts w:ascii="Times New Roman" w:hAnsi="Times New Roman" w:cs="Times New Roman"/>
          <w:sz w:val="28"/>
          <w:szCs w:val="28"/>
        </w:rPr>
        <w:t>вакансия</w:t>
      </w:r>
    </w:p>
    <w:p w:rsidR="00CC34FA" w:rsidRPr="002B4E80" w:rsidRDefault="00CC34FA" w:rsidP="002B4E80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CC34FA" w:rsidRPr="002B4E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D954FE"/>
    <w:multiLevelType w:val="hybridMultilevel"/>
    <w:tmpl w:val="9C46AE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4FA"/>
    <w:rsid w:val="002B4E80"/>
    <w:rsid w:val="00CA3C16"/>
    <w:rsid w:val="00CC3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92EF6"/>
  <w15:chartTrackingRefBased/>
  <w15:docId w15:val="{E4017497-BC43-43EB-B617-25AFE0B61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34F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C34F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C:\Users\trifonovaam\AppData\Local\Microsoft\Windows\INetCache\Content.Outlook\NZMK9F5X\trifonovaam@dv.r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2024-10-02T00:29:00Z</dcterms:created>
  <dcterms:modified xsi:type="dcterms:W3CDTF">2024-10-02T01:05:00Z</dcterms:modified>
</cp:coreProperties>
</file>